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27" w:rsidRDefault="008371DC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5967">
        <w:rPr>
          <w:rFonts w:ascii="Times New Roman" w:hAnsi="Times New Roman" w:cs="Times New Roman"/>
          <w:sz w:val="28"/>
          <w:szCs w:val="28"/>
        </w:rPr>
        <w:t>Паспорт</w:t>
      </w:r>
      <w:r w:rsidR="005A5967" w:rsidRPr="005A5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B27" w:rsidRDefault="00C23B27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«ТЭТ» </w:t>
      </w:r>
      <w:r w:rsidRPr="00C23B27">
        <w:rPr>
          <w:rFonts w:ascii="Times New Roman" w:hAnsi="Times New Roman" w:cs="Times New Roman"/>
          <w:sz w:val="28"/>
          <w:szCs w:val="28"/>
        </w:rPr>
        <w:t>по предоставлению справочной информации потребителям по вопросам оказания услуг по передаче электроэнергии, качеству электроэнергии, перерывов в электроснабжении,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B27">
        <w:rPr>
          <w:rFonts w:ascii="Times New Roman" w:hAnsi="Times New Roman" w:cs="Times New Roman"/>
          <w:sz w:val="28"/>
          <w:szCs w:val="28"/>
        </w:rPr>
        <w:t>а так же, по вопросам технологического присоединения к электрическим сетям</w:t>
      </w:r>
    </w:p>
    <w:p w:rsidR="00C23B27" w:rsidRDefault="00C23B27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5967" w:rsidRPr="005A5967" w:rsidRDefault="005A5967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19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4253"/>
        <w:gridCol w:w="2551"/>
        <w:gridCol w:w="3260"/>
        <w:gridCol w:w="3119"/>
        <w:gridCol w:w="6378"/>
      </w:tblGrid>
      <w:tr w:rsidR="005A5967" w:rsidRPr="005A5967" w:rsidTr="00A1258B">
        <w:tc>
          <w:tcPr>
            <w:tcW w:w="425" w:type="dxa"/>
          </w:tcPr>
          <w:p w:rsidR="005A5967" w:rsidRPr="00A1258B" w:rsidRDefault="005A5967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5A5967" w:rsidRPr="00A1258B" w:rsidRDefault="005A5967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253" w:type="dxa"/>
          </w:tcPr>
          <w:p w:rsidR="005A5967" w:rsidRPr="00A1258B" w:rsidRDefault="005A5967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Содержание/условие этапа</w:t>
            </w:r>
          </w:p>
        </w:tc>
        <w:tc>
          <w:tcPr>
            <w:tcW w:w="2551" w:type="dxa"/>
          </w:tcPr>
          <w:p w:rsidR="005A5967" w:rsidRPr="00A1258B" w:rsidRDefault="005A5967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3260" w:type="dxa"/>
          </w:tcPr>
          <w:p w:rsidR="005A5967" w:rsidRPr="00A1258B" w:rsidRDefault="005A5967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A5967" w:rsidRPr="00A1258B" w:rsidRDefault="005A5967" w:rsidP="005A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gramStart"/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  <w:proofErr w:type="gramEnd"/>
            <w:r w:rsidRPr="00A12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967" w:rsidRPr="00A1258B" w:rsidRDefault="005A5967" w:rsidP="005A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  <w:tc>
          <w:tcPr>
            <w:tcW w:w="6378" w:type="dxa"/>
            <w:vMerge w:val="restart"/>
            <w:tcBorders>
              <w:top w:val="nil"/>
              <w:left w:val="single" w:sz="4" w:space="0" w:color="auto"/>
            </w:tcBorders>
          </w:tcPr>
          <w:p w:rsidR="005A5967" w:rsidRPr="005A5967" w:rsidRDefault="005A5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967" w:rsidRPr="005A5967" w:rsidRDefault="005A5967" w:rsidP="005A5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67" w:rsidRPr="005A5967" w:rsidTr="00C23B27">
        <w:trPr>
          <w:trHeight w:val="562"/>
        </w:trPr>
        <w:tc>
          <w:tcPr>
            <w:tcW w:w="425" w:type="dxa"/>
            <w:vAlign w:val="center"/>
          </w:tcPr>
          <w:p w:rsidR="005A5967" w:rsidRPr="00A1258B" w:rsidRDefault="005A5967" w:rsidP="00C2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A5967" w:rsidRPr="00A1258B" w:rsidRDefault="005A5967" w:rsidP="00C23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Прием обращения от потребителя</w:t>
            </w:r>
          </w:p>
        </w:tc>
        <w:tc>
          <w:tcPr>
            <w:tcW w:w="4253" w:type="dxa"/>
            <w:vAlign w:val="center"/>
          </w:tcPr>
          <w:p w:rsidR="00C23B27" w:rsidRPr="00C23B27" w:rsidRDefault="00C23B27" w:rsidP="00C23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B27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потребителя по вопросам оказания услуг по передаче электроэнергии,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C23B27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B27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электроэнергии, перерывов в электроснабжении, по вопросам технологического присоединения к электрическим сетям</w:t>
            </w:r>
          </w:p>
          <w:p w:rsidR="005A5967" w:rsidRPr="00C23B27" w:rsidRDefault="005A5967" w:rsidP="00C2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A5967" w:rsidRPr="00A1258B" w:rsidRDefault="005A5967" w:rsidP="00C2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 xml:space="preserve">Устно, </w:t>
            </w:r>
            <w:r w:rsidR="00C23B2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письменно, </w:t>
            </w: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="00C23B27">
              <w:rPr>
                <w:rFonts w:ascii="Times New Roman" w:hAnsi="Times New Roman" w:cs="Times New Roman"/>
                <w:sz w:val="24"/>
                <w:szCs w:val="24"/>
              </w:rPr>
              <w:t>, лично</w:t>
            </w:r>
          </w:p>
        </w:tc>
        <w:tc>
          <w:tcPr>
            <w:tcW w:w="3260" w:type="dxa"/>
            <w:vAlign w:val="center"/>
          </w:tcPr>
          <w:p w:rsidR="005A5967" w:rsidRPr="00A1258B" w:rsidRDefault="00255383" w:rsidP="00C2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момент обращения</w:t>
            </w:r>
            <w:bookmarkStart w:id="0" w:name="_GoBack"/>
            <w:bookmarkEnd w:id="0"/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A5967" w:rsidRPr="00A1258B" w:rsidRDefault="00A1258B" w:rsidP="00C2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Гражданский кодекс</w:t>
            </w:r>
          </w:p>
          <w:p w:rsidR="00A1258B" w:rsidRPr="00A1258B" w:rsidRDefault="00A1258B" w:rsidP="00C2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5A5967" w:rsidRPr="005A5967" w:rsidRDefault="005A5967" w:rsidP="008E7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67" w:rsidRPr="005A5967" w:rsidTr="00C23B27">
        <w:tc>
          <w:tcPr>
            <w:tcW w:w="425" w:type="dxa"/>
            <w:vAlign w:val="center"/>
          </w:tcPr>
          <w:p w:rsidR="005A5967" w:rsidRPr="00A1258B" w:rsidRDefault="005A5967" w:rsidP="00C2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A5967" w:rsidRPr="00A1258B" w:rsidRDefault="005A5967" w:rsidP="00C23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Обработка полученной информации</w:t>
            </w:r>
          </w:p>
        </w:tc>
        <w:tc>
          <w:tcPr>
            <w:tcW w:w="4253" w:type="dxa"/>
            <w:vAlign w:val="center"/>
          </w:tcPr>
          <w:p w:rsidR="005A5967" w:rsidRPr="00A1258B" w:rsidRDefault="00A1258B" w:rsidP="00C2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потребителя с подготовкой</w:t>
            </w:r>
            <w:r w:rsidR="00C23B27">
              <w:rPr>
                <w:rFonts w:ascii="Times New Roman" w:hAnsi="Times New Roman" w:cs="Times New Roman"/>
                <w:sz w:val="24"/>
                <w:szCs w:val="24"/>
              </w:rPr>
              <w:t>, при необходимости,  документации и прочих данных</w:t>
            </w: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Предоставление развернутого ответа </w:t>
            </w:r>
            <w:r w:rsidR="00C23B27">
              <w:rPr>
                <w:rFonts w:ascii="Times New Roman" w:hAnsi="Times New Roman" w:cs="Times New Roman"/>
                <w:sz w:val="24"/>
                <w:szCs w:val="24"/>
              </w:rPr>
              <w:t>потребителю по теме обращения</w:t>
            </w:r>
          </w:p>
        </w:tc>
        <w:tc>
          <w:tcPr>
            <w:tcW w:w="2551" w:type="dxa"/>
            <w:vAlign w:val="center"/>
          </w:tcPr>
          <w:p w:rsidR="005A5967" w:rsidRPr="00A1258B" w:rsidRDefault="00A1258B" w:rsidP="00C2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Устно, по телефону, письменно, по электронной почте</w:t>
            </w:r>
          </w:p>
        </w:tc>
        <w:tc>
          <w:tcPr>
            <w:tcW w:w="3260" w:type="dxa"/>
            <w:vAlign w:val="center"/>
          </w:tcPr>
          <w:p w:rsidR="005A5967" w:rsidRPr="00A1258B" w:rsidRDefault="00C23B27" w:rsidP="00C2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момент</w:t>
            </w: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r w:rsidR="004239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A1258B"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</w:t>
            </w:r>
            <w:r w:rsidR="00A1258B" w:rsidRPr="00A1258B">
              <w:rPr>
                <w:rFonts w:ascii="Times New Roman" w:hAnsi="Times New Roman" w:cs="Times New Roman"/>
                <w:sz w:val="24"/>
                <w:szCs w:val="24"/>
              </w:rPr>
              <w:t>дней с момента поступления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зависимости от сложности вопроса</w:t>
            </w:r>
            <w:r w:rsidR="00A1258B" w:rsidRPr="00A1258B">
              <w:rPr>
                <w:rFonts w:ascii="Times New Roman" w:hAnsi="Times New Roman" w:cs="Times New Roman"/>
                <w:sz w:val="24"/>
                <w:szCs w:val="24"/>
              </w:rPr>
              <w:t>. В случае запроса информации в других организациях, срок предоставления информации продлевается на время необходимое для получения информации по отправленному запросу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1258B" w:rsidRPr="00A1258B" w:rsidRDefault="00A1258B" w:rsidP="00C2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Гражданский кодекс</w:t>
            </w:r>
          </w:p>
          <w:p w:rsidR="005A5967" w:rsidRPr="00A1258B" w:rsidRDefault="00A1258B" w:rsidP="00C2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nil"/>
            </w:tcBorders>
          </w:tcPr>
          <w:p w:rsidR="005A5967" w:rsidRPr="005A5967" w:rsidRDefault="005A5967" w:rsidP="00750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1DC" w:rsidRPr="008371DC" w:rsidRDefault="008371DC" w:rsidP="008371DC">
      <w:pPr>
        <w:rPr>
          <w:rFonts w:ascii="Times New Roman" w:hAnsi="Times New Roman" w:cs="Times New Roman"/>
          <w:sz w:val="28"/>
          <w:szCs w:val="28"/>
        </w:rPr>
      </w:pPr>
    </w:p>
    <w:sectPr w:rsidR="008371DC" w:rsidRPr="008371DC" w:rsidSect="00C80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1F705D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383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4972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39A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5967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40AD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58B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455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03FF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B27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2152"/>
    <w:rsid w:val="00CB2178"/>
    <w:rsid w:val="00CB246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3781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898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AEB2-FE77-473E-B0E2-94125742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OgaryshevaY</dc:creator>
  <cp:lastModifiedBy>User</cp:lastModifiedBy>
  <cp:revision>10</cp:revision>
  <cp:lastPrinted>2013-10-18T03:18:00Z</cp:lastPrinted>
  <dcterms:created xsi:type="dcterms:W3CDTF">2013-10-16T08:09:00Z</dcterms:created>
  <dcterms:modified xsi:type="dcterms:W3CDTF">2014-05-09T16:13:00Z</dcterms:modified>
</cp:coreProperties>
</file>